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A9" w:rsidRDefault="00B22D8F" w:rsidP="00664A14">
      <w:pPr>
        <w:jc w:val="center"/>
        <w:rPr>
          <w:rFonts w:ascii="標楷體" w:eastAsia="標楷體" w:hAnsi="標楷體"/>
          <w:sz w:val="36"/>
          <w:szCs w:val="36"/>
        </w:rPr>
      </w:pPr>
      <w:r w:rsidRPr="00664A14">
        <w:rPr>
          <w:rFonts w:ascii="標楷體" w:eastAsia="標楷體" w:hAnsi="標楷體" w:hint="eastAsia"/>
          <w:sz w:val="36"/>
          <w:szCs w:val="36"/>
        </w:rPr>
        <w:t>美的適</w:t>
      </w:r>
      <w:r w:rsidR="00664A14">
        <w:rPr>
          <w:rFonts w:ascii="標楷體" w:eastAsia="標楷體" w:hAnsi="標楷體" w:hint="eastAsia"/>
          <w:sz w:val="36"/>
          <w:szCs w:val="36"/>
        </w:rPr>
        <w:t>藥業股份有限公司</w:t>
      </w:r>
      <w:r w:rsidRPr="00664A14">
        <w:rPr>
          <w:rFonts w:ascii="標楷體" w:eastAsia="標楷體" w:hAnsi="標楷體" w:hint="eastAsia"/>
          <w:sz w:val="36"/>
          <w:szCs w:val="36"/>
        </w:rPr>
        <w:t xml:space="preserve"> 實習面試人員表</w:t>
      </w:r>
    </w:p>
    <w:p w:rsidR="00664A14" w:rsidRPr="00664A14" w:rsidRDefault="00664A14" w:rsidP="00664A14">
      <w:pPr>
        <w:rPr>
          <w:rFonts w:ascii="標楷體" w:eastAsia="標楷體" w:hAnsi="標楷體"/>
          <w:szCs w:val="24"/>
        </w:rPr>
      </w:pPr>
      <w:r w:rsidRPr="00664A14">
        <w:rPr>
          <w:rFonts w:ascii="標楷體" w:eastAsia="標楷體" w:hAnsi="標楷體" w:hint="eastAsia"/>
          <w:szCs w:val="24"/>
        </w:rPr>
        <w:t>時間：108年4月16日 10:00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1"/>
        <w:gridCol w:w="2147"/>
        <w:gridCol w:w="4385"/>
      </w:tblGrid>
      <w:tr w:rsidR="004032BE" w:rsidRPr="00664A14" w:rsidTr="004032BE">
        <w:tc>
          <w:tcPr>
            <w:tcW w:w="2081" w:type="dxa"/>
            <w:shd w:val="clear" w:color="auto" w:fill="D9D9D9" w:themeFill="background1" w:themeFillShade="D9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1051512001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方心言</w:t>
            </w:r>
          </w:p>
        </w:tc>
        <w:tc>
          <w:tcPr>
            <w:tcW w:w="4385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1051512047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徐彥婷</w:t>
            </w:r>
          </w:p>
        </w:tc>
        <w:tc>
          <w:tcPr>
            <w:tcW w:w="4385" w:type="dxa"/>
          </w:tcPr>
          <w:p w:rsidR="004032BE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健行藥局</w:t>
            </w:r>
          </w:p>
          <w:p w:rsidR="004032BE" w:rsidRPr="00664A14" w:rsidRDefault="004032BE" w:rsidP="00664A1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富國藥師藥局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1051512021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陳莉婷</w:t>
            </w:r>
          </w:p>
        </w:tc>
        <w:tc>
          <w:tcPr>
            <w:tcW w:w="4385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富國藥師藥局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1051512014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張馨元</w:t>
            </w:r>
          </w:p>
        </w:tc>
        <w:tc>
          <w:tcPr>
            <w:tcW w:w="4385" w:type="dxa"/>
          </w:tcPr>
          <w:p w:rsidR="004032BE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富國藥師藥局</w:t>
            </w:r>
          </w:p>
          <w:p w:rsidR="004032BE" w:rsidRPr="00664A14" w:rsidRDefault="004032BE" w:rsidP="00664A1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健行藥局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1501512005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林家慧</w:t>
            </w:r>
          </w:p>
        </w:tc>
        <w:tc>
          <w:tcPr>
            <w:tcW w:w="4385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全國大藥局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1051512043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薛芃慈</w:t>
            </w:r>
          </w:p>
        </w:tc>
        <w:tc>
          <w:tcPr>
            <w:tcW w:w="4385" w:type="dxa"/>
          </w:tcPr>
          <w:p w:rsidR="004032BE" w:rsidRDefault="004032BE" w:rsidP="004032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國藥師藥局</w:t>
            </w:r>
          </w:p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全國大藥局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1051512012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翁靖琳</w:t>
            </w:r>
          </w:p>
        </w:tc>
        <w:tc>
          <w:tcPr>
            <w:tcW w:w="4385" w:type="dxa"/>
          </w:tcPr>
          <w:p w:rsidR="004032BE" w:rsidRPr="00664A14" w:rsidRDefault="004032BE" w:rsidP="004032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富國藥師藥局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1051512018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陳玟瑜</w:t>
            </w:r>
          </w:p>
        </w:tc>
        <w:tc>
          <w:tcPr>
            <w:tcW w:w="4385" w:type="dxa"/>
          </w:tcPr>
          <w:p w:rsidR="004032BE" w:rsidRPr="00664A14" w:rsidRDefault="004032BE" w:rsidP="004032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愛國藥師藥局</w:t>
            </w:r>
          </w:p>
        </w:tc>
      </w:tr>
      <w:tr w:rsidR="004032BE" w:rsidRPr="00664A14" w:rsidTr="004032BE">
        <w:tc>
          <w:tcPr>
            <w:tcW w:w="2081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1051512010</w:t>
            </w:r>
          </w:p>
        </w:tc>
        <w:tc>
          <w:tcPr>
            <w:tcW w:w="2147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A14">
              <w:rPr>
                <w:rFonts w:ascii="標楷體" w:eastAsia="標楷體" w:hAnsi="標楷體" w:hint="eastAsia"/>
                <w:sz w:val="28"/>
                <w:szCs w:val="28"/>
              </w:rPr>
              <w:t>胡雅綺</w:t>
            </w:r>
          </w:p>
        </w:tc>
        <w:tc>
          <w:tcPr>
            <w:tcW w:w="4385" w:type="dxa"/>
          </w:tcPr>
          <w:p w:rsidR="004032BE" w:rsidRPr="00664A14" w:rsidRDefault="004032BE" w:rsidP="00664A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文化藥局</w:t>
            </w:r>
            <w:bookmarkStart w:id="0" w:name="_GoBack"/>
            <w:bookmarkEnd w:id="0"/>
          </w:p>
        </w:tc>
      </w:tr>
    </w:tbl>
    <w:p w:rsidR="00B22D8F" w:rsidRPr="00664A14" w:rsidRDefault="00B22D8F" w:rsidP="00664A14">
      <w:pPr>
        <w:jc w:val="center"/>
        <w:rPr>
          <w:rFonts w:ascii="標楷體" w:eastAsia="標楷體" w:hAnsi="標楷體"/>
          <w:sz w:val="28"/>
          <w:szCs w:val="28"/>
        </w:rPr>
      </w:pPr>
    </w:p>
    <w:sectPr w:rsidR="00B22D8F" w:rsidRPr="00664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7" w:rsidRDefault="00FE1E17" w:rsidP="00B22D8F">
      <w:r>
        <w:separator/>
      </w:r>
    </w:p>
  </w:endnote>
  <w:endnote w:type="continuationSeparator" w:id="0">
    <w:p w:rsidR="00FE1E17" w:rsidRDefault="00FE1E17" w:rsidP="00B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7" w:rsidRDefault="00FE1E17" w:rsidP="00B22D8F">
      <w:r>
        <w:separator/>
      </w:r>
    </w:p>
  </w:footnote>
  <w:footnote w:type="continuationSeparator" w:id="0">
    <w:p w:rsidR="00FE1E17" w:rsidRDefault="00FE1E17" w:rsidP="00B2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0"/>
    <w:rsid w:val="00380D30"/>
    <w:rsid w:val="004032BE"/>
    <w:rsid w:val="00664A14"/>
    <w:rsid w:val="006F42A9"/>
    <w:rsid w:val="008358FA"/>
    <w:rsid w:val="00B22D8F"/>
    <w:rsid w:val="00FD0D81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543FB-82D6-4E84-B39B-4341A79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D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D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4</cp:revision>
  <cp:lastPrinted>2019-04-15T00:42:00Z</cp:lastPrinted>
  <dcterms:created xsi:type="dcterms:W3CDTF">2019-04-12T02:42:00Z</dcterms:created>
  <dcterms:modified xsi:type="dcterms:W3CDTF">2019-04-16T01:25:00Z</dcterms:modified>
</cp:coreProperties>
</file>